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                                                             </w:t>
      </w:r>
    </w:p>
    <w:p/>
    <w:p>
      <w:pPr>
        <w:rPr>
          <w:b/>
          <w:u w:val="single"/>
        </w:rPr>
      </w:pPr>
      <w:r>
        <w:t xml:space="preserve">                                                                   </w:t>
      </w:r>
      <w:r>
        <w:rPr>
          <w:b/>
          <w:u w:val="single"/>
        </w:rPr>
        <w:t>ΑΝΑΚΟΙΝΩΣΗ</w:t>
      </w:r>
    </w:p>
    <w:p/>
    <w:p>
      <w:pPr>
        <w:spacing w:line="480" w:lineRule="auto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 xml:space="preserve">Σας ανακοινώνουμε ότι </w:t>
      </w:r>
      <w:r>
        <w:rPr>
          <w:rFonts w:hint="default" w:ascii="Calibri" w:hAnsi="Calibri" w:cs="Calibri"/>
          <w:sz w:val="21"/>
          <w:szCs w:val="21"/>
          <w:lang w:val="el-GR"/>
        </w:rPr>
        <w:t>η</w:t>
      </w:r>
      <w:r>
        <w:rPr>
          <w:rFonts w:hint="default" w:ascii="Calibri" w:hAnsi="Calibri" w:cs="Calibri"/>
          <w:sz w:val="21"/>
          <w:szCs w:val="21"/>
        </w:rPr>
        <w:t xml:space="preserve"> υποβολή αιτήσεων για την πλήρωση</w:t>
      </w:r>
      <w:r>
        <w:rPr>
          <w:rFonts w:hint="default" w:ascii="Calibri" w:hAnsi="Calibri" w:cs="Calibri"/>
          <w:sz w:val="21"/>
          <w:szCs w:val="21"/>
          <w:lang w:val="el-GR"/>
        </w:rPr>
        <w:t xml:space="preserve"> μιας </w:t>
      </w:r>
      <w:r>
        <w:rPr>
          <w:rFonts w:hint="default" w:ascii="Calibri" w:hAnsi="Calibri" w:cs="Calibri"/>
          <w:sz w:val="21"/>
          <w:szCs w:val="21"/>
        </w:rPr>
        <w:t>(</w:t>
      </w:r>
      <w:r>
        <w:rPr>
          <w:rFonts w:hint="default" w:ascii="Calibri" w:hAnsi="Calibri" w:cs="Calibri"/>
          <w:sz w:val="21"/>
          <w:szCs w:val="21"/>
          <w:lang w:val="el-GR"/>
        </w:rPr>
        <w:t>1</w:t>
      </w:r>
      <w:r>
        <w:rPr>
          <w:rFonts w:hint="default" w:ascii="Calibri" w:hAnsi="Calibri" w:cs="Calibri"/>
          <w:sz w:val="21"/>
          <w:szCs w:val="21"/>
        </w:rPr>
        <w:t>) κεν</w:t>
      </w:r>
      <w:r>
        <w:rPr>
          <w:rFonts w:hint="default" w:ascii="Calibri" w:hAnsi="Calibri" w:cs="Calibri"/>
          <w:sz w:val="21"/>
          <w:szCs w:val="21"/>
          <w:lang w:val="el-GR"/>
        </w:rPr>
        <w:t>ής</w:t>
      </w:r>
      <w:r>
        <w:rPr>
          <w:rFonts w:hint="default" w:ascii="Calibri" w:hAnsi="Calibri" w:cs="Calibri"/>
          <w:sz w:val="21"/>
          <w:szCs w:val="21"/>
        </w:rPr>
        <w:t xml:space="preserve"> οργανικ</w:t>
      </w:r>
      <w:r>
        <w:rPr>
          <w:rFonts w:hint="default" w:ascii="Calibri" w:hAnsi="Calibri" w:cs="Calibri"/>
          <w:sz w:val="21"/>
          <w:szCs w:val="21"/>
          <w:lang w:val="el-GR"/>
        </w:rPr>
        <w:t>ής</w:t>
      </w:r>
      <w:r>
        <w:rPr>
          <w:rFonts w:hint="default" w:ascii="Calibri" w:hAnsi="Calibri" w:cs="Calibri"/>
          <w:sz w:val="21"/>
          <w:szCs w:val="21"/>
        </w:rPr>
        <w:t xml:space="preserve"> θέσ</w:t>
      </w:r>
      <w:r>
        <w:rPr>
          <w:rFonts w:hint="default" w:ascii="Calibri" w:hAnsi="Calibri" w:cs="Calibri"/>
          <w:sz w:val="21"/>
          <w:szCs w:val="21"/>
          <w:lang w:val="el-GR"/>
        </w:rPr>
        <w:t>ης</w:t>
      </w:r>
      <w:r>
        <w:rPr>
          <w:rFonts w:hint="default" w:ascii="Calibri" w:hAnsi="Calibri" w:cs="Calibri"/>
          <w:sz w:val="21"/>
          <w:szCs w:val="21"/>
        </w:rPr>
        <w:t xml:space="preserve"> </w:t>
      </w:r>
      <w:r>
        <w:rPr>
          <w:rFonts w:hint="default" w:ascii="Calibri" w:hAnsi="Calibri" w:cs="Calibri"/>
          <w:sz w:val="21"/>
          <w:szCs w:val="21"/>
          <w:lang w:val="el-GR"/>
        </w:rPr>
        <w:t>του κλάδου ΠΕ Καλών Τεχνών, ειδικότητας ΠΕ Καθηγητών Ζωγραφικής στο Προπαρασκευαστικό και Επαγγελματικό Σχολείο Καλών Τεχνών Πανόρμου Τήνου (Π.Ε.Σ.Κ.Τ.Π.Τ.) αρχίζει την Πέμπτη</w:t>
      </w:r>
      <w:r>
        <w:rPr>
          <w:rFonts w:hint="default" w:ascii="Calibri" w:hAnsi="Calibri" w:cs="Calibri"/>
          <w:sz w:val="21"/>
          <w:szCs w:val="21"/>
        </w:rPr>
        <w:t xml:space="preserve"> </w:t>
      </w:r>
      <w:r>
        <w:rPr>
          <w:rFonts w:hint="default" w:ascii="Calibri" w:hAnsi="Calibri" w:cs="Calibri"/>
          <w:b/>
          <w:bCs/>
          <w:i w:val="0"/>
          <w:iCs w:val="0"/>
          <w:sz w:val="21"/>
          <w:szCs w:val="21"/>
          <w:u w:val="single"/>
          <w:lang w:val="el-GR"/>
        </w:rPr>
        <w:t>15</w:t>
      </w:r>
      <w:r>
        <w:rPr>
          <w:rFonts w:hint="default" w:ascii="Calibri" w:hAnsi="Calibri" w:cs="Calibri"/>
          <w:b/>
          <w:bCs/>
          <w:i w:val="0"/>
          <w:iCs w:val="0"/>
          <w:sz w:val="21"/>
          <w:szCs w:val="21"/>
          <w:u w:val="single"/>
        </w:rPr>
        <w:t>-</w:t>
      </w:r>
      <w:r>
        <w:rPr>
          <w:rFonts w:hint="default" w:ascii="Calibri" w:hAnsi="Calibri" w:cs="Calibri"/>
          <w:b/>
          <w:bCs/>
          <w:i w:val="0"/>
          <w:iCs w:val="0"/>
          <w:sz w:val="21"/>
          <w:szCs w:val="21"/>
          <w:u w:val="single"/>
          <w:lang w:val="el-GR"/>
        </w:rPr>
        <w:t>2</w:t>
      </w:r>
      <w:r>
        <w:rPr>
          <w:rFonts w:hint="default" w:ascii="Calibri" w:hAnsi="Calibri" w:cs="Calibri"/>
          <w:b/>
          <w:bCs/>
          <w:i w:val="0"/>
          <w:iCs w:val="0"/>
          <w:sz w:val="21"/>
          <w:szCs w:val="21"/>
          <w:u w:val="single"/>
        </w:rPr>
        <w:t>-</w:t>
      </w:r>
      <w:r>
        <w:rPr>
          <w:rFonts w:hint="default" w:ascii="Calibri" w:hAnsi="Calibri" w:cs="Calibri"/>
          <w:b/>
          <w:bCs/>
          <w:i w:val="0"/>
          <w:iCs w:val="0"/>
          <w:sz w:val="21"/>
          <w:szCs w:val="21"/>
          <w:u w:val="single"/>
          <w:lang w:val="el-GR"/>
        </w:rPr>
        <w:t>2</w:t>
      </w:r>
      <w:r>
        <w:rPr>
          <w:rFonts w:hint="default" w:ascii="Calibri" w:hAnsi="Calibri" w:cs="Calibri"/>
          <w:b/>
          <w:bCs/>
          <w:i w:val="0"/>
          <w:iCs w:val="0"/>
          <w:sz w:val="21"/>
          <w:szCs w:val="21"/>
          <w:u w:val="single"/>
        </w:rPr>
        <w:t>0</w:t>
      </w:r>
      <w:r>
        <w:rPr>
          <w:rFonts w:hint="default" w:ascii="Calibri" w:hAnsi="Calibri" w:cs="Calibri"/>
          <w:b/>
          <w:bCs/>
          <w:i w:val="0"/>
          <w:iCs w:val="0"/>
          <w:sz w:val="21"/>
          <w:szCs w:val="21"/>
          <w:u w:val="single"/>
          <w:lang w:val="el-GR"/>
        </w:rPr>
        <w:t>24</w:t>
      </w:r>
      <w:r>
        <w:rPr>
          <w:rFonts w:hint="default" w:ascii="Calibri" w:hAnsi="Calibri" w:cs="Calibri"/>
          <w:i w:val="0"/>
          <w:iCs w:val="0"/>
          <w:sz w:val="21"/>
          <w:szCs w:val="21"/>
        </w:rPr>
        <w:t xml:space="preserve"> </w:t>
      </w:r>
      <w:r>
        <w:rPr>
          <w:rFonts w:hint="default" w:ascii="Calibri" w:hAnsi="Calibri" w:cs="Calibri"/>
          <w:sz w:val="21"/>
          <w:szCs w:val="21"/>
        </w:rPr>
        <w:t xml:space="preserve">και λήγει </w:t>
      </w:r>
      <w:r>
        <w:rPr>
          <w:rFonts w:hint="default" w:ascii="Calibri" w:hAnsi="Calibri" w:cs="Calibri"/>
          <w:sz w:val="21"/>
          <w:szCs w:val="21"/>
          <w:lang w:val="el-GR"/>
        </w:rPr>
        <w:t xml:space="preserve">την Παρασκευή </w:t>
      </w:r>
      <w:r>
        <w:rPr>
          <w:rFonts w:hint="default" w:ascii="Calibri" w:hAnsi="Calibri" w:cs="Calibri"/>
          <w:b/>
          <w:bCs/>
          <w:sz w:val="21"/>
          <w:szCs w:val="21"/>
          <w:u w:val="single"/>
          <w:lang w:val="el-GR"/>
        </w:rPr>
        <w:t>15</w:t>
      </w:r>
      <w:r>
        <w:rPr>
          <w:rFonts w:hint="default" w:ascii="Calibri" w:hAnsi="Calibri" w:cs="Calibri"/>
          <w:b/>
          <w:bCs/>
          <w:sz w:val="21"/>
          <w:szCs w:val="21"/>
          <w:u w:val="single"/>
        </w:rPr>
        <w:t>-</w:t>
      </w:r>
      <w:r>
        <w:rPr>
          <w:rFonts w:hint="default" w:ascii="Calibri" w:hAnsi="Calibri" w:cs="Calibri"/>
          <w:b/>
          <w:bCs/>
          <w:sz w:val="21"/>
          <w:szCs w:val="21"/>
          <w:u w:val="single"/>
          <w:lang w:val="el-GR"/>
        </w:rPr>
        <w:t>3</w:t>
      </w:r>
      <w:r>
        <w:rPr>
          <w:rFonts w:hint="default" w:ascii="Calibri" w:hAnsi="Calibri" w:cs="Calibri"/>
          <w:b/>
          <w:bCs/>
          <w:sz w:val="21"/>
          <w:szCs w:val="21"/>
          <w:u w:val="single"/>
        </w:rPr>
        <w:t>-20</w:t>
      </w:r>
      <w:r>
        <w:rPr>
          <w:rFonts w:hint="default" w:ascii="Calibri" w:hAnsi="Calibri" w:cs="Calibri"/>
          <w:b/>
          <w:bCs/>
          <w:sz w:val="21"/>
          <w:szCs w:val="21"/>
          <w:u w:val="single"/>
          <w:lang w:val="el-GR"/>
        </w:rPr>
        <w:t>24</w:t>
      </w:r>
      <w:r>
        <w:rPr>
          <w:rFonts w:hint="default" w:ascii="Calibri" w:hAnsi="Calibri" w:cs="Calibri"/>
          <w:sz w:val="21"/>
          <w:szCs w:val="21"/>
        </w:rPr>
        <w:t>.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BF"/>
    <w:rsid w:val="00376356"/>
    <w:rsid w:val="003A7CBF"/>
    <w:rsid w:val="009C469F"/>
    <w:rsid w:val="172F0E3B"/>
    <w:rsid w:val="2037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otnotes" Target="footnote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D91AD13D-7E47-4AE8-9EF3-CACC69A64188}"/>
</file>

<file path=customXml/itemProps2.xml><?xml version="1.0" encoding="utf-8"?>
<ds:datastoreItem xmlns:ds="http://schemas.openxmlformats.org/officeDocument/2006/customXml" ds:itemID="{65C62642-67DC-4F39-844C-757DA1C07193}"/>
</file>

<file path=customXml/itemProps3.xml><?xml version="1.0" encoding="utf-8"?>
<ds:datastoreItem xmlns:ds="http://schemas.openxmlformats.org/officeDocument/2006/customXml" ds:itemID="{5DD63856-2C10-473C-B85F-B5A8AB61F6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298</Characters>
  <Lines>2</Lines>
  <Paragraphs>1</Paragraphs>
  <TotalTime>2</TotalTime>
  <ScaleCrop>false</ScaleCrop>
  <LinksUpToDate>false</LinksUpToDate>
  <CharactersWithSpaces>352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Ανακοίνωση </dc:title>
  <dc:creator>Βικτωρία Ζαρπίδη</dc:creator>
  <cp:lastModifiedBy>vzarpidi</cp:lastModifiedBy>
  <cp:revision>2</cp:revision>
  <dcterms:created xsi:type="dcterms:W3CDTF">2018-02-07T10:39:00Z</dcterms:created>
  <dcterms:modified xsi:type="dcterms:W3CDTF">2024-02-14T10:47:03Z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81062B44E78E46A6B4A1D1CFE1353902_12</vt:lpwstr>
  </property>
  <property fmtid="{D5CDD505-2E9C-101B-9397-08002B2CF9AE}" pid="4" name="ContentTypeId">
    <vt:lpwstr>0x01010083D890F2F5BE644981A254C8A4FE6820</vt:lpwstr>
  </property>
</Properties>
</file>